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B82E" w14:textId="0DCC9774" w:rsidR="00384F5E" w:rsidRPr="00A568AB" w:rsidRDefault="00384F5E" w:rsidP="00384F5E">
      <w:pPr>
        <w:spacing w:before="240" w:after="240" w:line="360" w:lineRule="auto"/>
        <w:jc w:val="both"/>
        <w:rPr>
          <w:rFonts w:ascii="Calibri" w:hAnsi="Calibri"/>
          <w:b/>
          <w:sz w:val="32"/>
          <w:szCs w:val="32"/>
        </w:rPr>
      </w:pPr>
      <w:r w:rsidRPr="00A568AB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7CDAEF57" wp14:editId="761CD144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37F6" w14:textId="4F3AE711" w:rsidR="00C757E3" w:rsidRPr="00A568AB" w:rsidRDefault="00384F5E" w:rsidP="00C757E3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A568AB">
        <w:rPr>
          <w:rFonts w:ascii="Calibri" w:hAnsi="Calibri"/>
          <w:b/>
          <w:sz w:val="32"/>
          <w:szCs w:val="32"/>
        </w:rPr>
        <w:t>INAUGURACIÓN XII GABINETE BINACIONAL ECUADOR-PERÚ</w:t>
      </w:r>
    </w:p>
    <w:p w14:paraId="018A1C49" w14:textId="4E97BEEA" w:rsidR="00C757E3" w:rsidRPr="00A568AB" w:rsidRDefault="00384F5E" w:rsidP="00C757E3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 xml:space="preserve">Quito, octubre 26 </w:t>
      </w:r>
      <w:r w:rsidR="00C757E3" w:rsidRPr="00A568AB">
        <w:rPr>
          <w:rFonts w:ascii="Calibri" w:hAnsi="Calibri"/>
          <w:sz w:val="32"/>
          <w:szCs w:val="32"/>
        </w:rPr>
        <w:t>/</w:t>
      </w:r>
      <w:r w:rsidRPr="00A568AB">
        <w:rPr>
          <w:rFonts w:ascii="Calibri" w:hAnsi="Calibri"/>
          <w:sz w:val="32"/>
          <w:szCs w:val="32"/>
        </w:rPr>
        <w:t xml:space="preserve"> </w:t>
      </w:r>
      <w:r w:rsidR="00C757E3" w:rsidRPr="00A568AB">
        <w:rPr>
          <w:rFonts w:ascii="Calibri" w:hAnsi="Calibri"/>
          <w:sz w:val="32"/>
          <w:szCs w:val="32"/>
        </w:rPr>
        <w:t>2018</w:t>
      </w:r>
    </w:p>
    <w:p w14:paraId="06345CDF" w14:textId="77777777" w:rsidR="00384F5E" w:rsidRPr="00A568AB" w:rsidRDefault="00384F5E" w:rsidP="00384F5E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A568AB">
        <w:rPr>
          <w:noProof/>
          <w:lang w:eastAsia="es-ES"/>
        </w:rPr>
        <w:drawing>
          <wp:inline distT="0" distB="0" distL="0" distR="0" wp14:anchorId="218C3D01" wp14:editId="308C6632">
            <wp:extent cx="5409830" cy="2228850"/>
            <wp:effectExtent l="0" t="0" r="635" b="0"/>
            <wp:docPr id="2" name="yui_3_11_0_3_1540934356148_307" descr="https://c2.staticflickr.com/2/1978/43752879840_2cf375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0934356148_307" descr="https://c2.staticflickr.com/2/1978/43752879840_2cf37569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781B" w14:textId="0EA8CED3" w:rsidR="00384F5E" w:rsidRPr="00A568AB" w:rsidRDefault="00384F5E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Estimado presidente Martín Vizcarra, señores ministros y autoridades de Ecuador y de Perú, estimadas señoras y señores periodistas:</w:t>
      </w:r>
    </w:p>
    <w:p w14:paraId="03FE06C0" w14:textId="3C2A5C53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 xml:space="preserve">Es un gusto y un honor estar </w:t>
      </w:r>
      <w:r w:rsidR="00C07DB9" w:rsidRPr="00A568AB">
        <w:rPr>
          <w:rFonts w:ascii="Calibri" w:hAnsi="Calibri"/>
          <w:sz w:val="32"/>
          <w:szCs w:val="32"/>
        </w:rPr>
        <w:t>con</w:t>
      </w:r>
      <w:r w:rsidRPr="00A568AB">
        <w:rPr>
          <w:rFonts w:ascii="Calibri" w:hAnsi="Calibri"/>
          <w:sz w:val="32"/>
          <w:szCs w:val="32"/>
        </w:rPr>
        <w:t xml:space="preserve"> ustedes en la inauguración del </w:t>
      </w:r>
      <w:r w:rsidR="0065281E" w:rsidRPr="00A568AB">
        <w:rPr>
          <w:rFonts w:ascii="Calibri" w:hAnsi="Calibri"/>
          <w:sz w:val="32"/>
          <w:szCs w:val="32"/>
        </w:rPr>
        <w:t>duodécimo</w:t>
      </w:r>
      <w:r w:rsidRPr="00A568AB">
        <w:rPr>
          <w:rFonts w:ascii="Calibri" w:hAnsi="Calibri"/>
          <w:sz w:val="32"/>
          <w:szCs w:val="32"/>
        </w:rPr>
        <w:t xml:space="preserve"> Gabinete Binacional </w:t>
      </w:r>
      <w:r w:rsidR="000F34FD" w:rsidRPr="00A568AB">
        <w:rPr>
          <w:rFonts w:ascii="Calibri" w:hAnsi="Calibri"/>
          <w:sz w:val="32"/>
          <w:szCs w:val="32"/>
        </w:rPr>
        <w:t>Ecuador-Perú</w:t>
      </w:r>
      <w:r w:rsidRPr="00A568AB">
        <w:rPr>
          <w:rFonts w:ascii="Calibri" w:hAnsi="Calibri"/>
          <w:sz w:val="32"/>
          <w:szCs w:val="32"/>
        </w:rPr>
        <w:t>.</w:t>
      </w:r>
      <w:r w:rsidR="0065281E" w:rsidRPr="00A568AB">
        <w:rPr>
          <w:rFonts w:ascii="Calibri" w:hAnsi="Calibri"/>
          <w:sz w:val="32"/>
          <w:szCs w:val="32"/>
        </w:rPr>
        <w:t xml:space="preserve"> </w:t>
      </w:r>
      <w:r w:rsidRPr="00A568AB">
        <w:rPr>
          <w:rFonts w:ascii="Calibri" w:hAnsi="Calibri"/>
          <w:sz w:val="32"/>
          <w:szCs w:val="32"/>
        </w:rPr>
        <w:t>Este encuentro de naciones hermanas nos brinda la oportunidad de dialogar, de cruzar ideas, de enterarnos sobre los problemas más urgentes que tenemos en común.</w:t>
      </w:r>
    </w:p>
    <w:p w14:paraId="4355A01C" w14:textId="6C3E1E90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El propósito es uno solo: lograr el bienestar de nuestros pueblos, mediante actividades, acciones</w:t>
      </w:r>
      <w:r w:rsidR="0065281E" w:rsidRPr="00A568AB">
        <w:rPr>
          <w:rFonts w:ascii="Calibri" w:hAnsi="Calibri"/>
          <w:sz w:val="32"/>
          <w:szCs w:val="32"/>
        </w:rPr>
        <w:t xml:space="preserve"> y </w:t>
      </w:r>
      <w:r w:rsidRPr="00A568AB">
        <w:rPr>
          <w:rFonts w:ascii="Calibri" w:hAnsi="Calibri"/>
          <w:sz w:val="32"/>
          <w:szCs w:val="32"/>
        </w:rPr>
        <w:t>decisiones conjuntas.</w:t>
      </w:r>
    </w:p>
    <w:p w14:paraId="46EC1A07" w14:textId="58980347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lastRenderedPageBreak/>
        <w:t xml:space="preserve">Cuán positivo ha sido que los presidentes y los equipos de gobierno nos hayamos reunido durante 12 veces. </w:t>
      </w:r>
    </w:p>
    <w:p w14:paraId="6AAF5FCC" w14:textId="74E6E6DE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Ahora, en las reuniones que mantendrán nuestros gabinetes podremos evaluar los avances y los compromisos adquiridos de un lado y del otro en el último año.</w:t>
      </w:r>
    </w:p>
    <w:p w14:paraId="64FB0C78" w14:textId="4566FCE0" w:rsidR="00966DD2" w:rsidRPr="00A568AB" w:rsidRDefault="00C07DB9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Amigos</w:t>
      </w:r>
      <w:r w:rsidR="00966DD2" w:rsidRPr="00A568AB">
        <w:rPr>
          <w:rFonts w:ascii="Calibri" w:hAnsi="Calibri"/>
          <w:sz w:val="32"/>
          <w:szCs w:val="32"/>
        </w:rPr>
        <w:t>: este gabinete binacional tiene un ingrediente especial: lo realizamos en el marco de una gran celebración.</w:t>
      </w:r>
    </w:p>
    <w:p w14:paraId="0E1A3F00" w14:textId="69AD3FC9" w:rsidR="00966DD2" w:rsidRPr="00A568AB" w:rsidRDefault="000F34FD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El</w:t>
      </w:r>
      <w:r w:rsidR="00966DD2" w:rsidRPr="00A568AB">
        <w:rPr>
          <w:rFonts w:ascii="Calibri" w:hAnsi="Calibri"/>
          <w:sz w:val="32"/>
          <w:szCs w:val="32"/>
        </w:rPr>
        <w:t xml:space="preserve"> 28 de octubre se cumplen 20 años de la firma de Acuerdo de Paz entre Ecuador y Perú, después de largo</w:t>
      </w:r>
      <w:r w:rsidR="00974F68" w:rsidRPr="00A568AB">
        <w:rPr>
          <w:rFonts w:ascii="Calibri" w:hAnsi="Calibri"/>
          <w:sz w:val="32"/>
          <w:szCs w:val="32"/>
        </w:rPr>
        <w:t>s</w:t>
      </w:r>
      <w:r w:rsidR="00966DD2" w:rsidRPr="00A568AB">
        <w:rPr>
          <w:rFonts w:ascii="Calibri" w:hAnsi="Calibri"/>
          <w:sz w:val="32"/>
          <w:szCs w:val="32"/>
        </w:rPr>
        <w:t xml:space="preserve"> conflictos</w:t>
      </w:r>
      <w:r w:rsidR="00974F68" w:rsidRPr="00A568AB">
        <w:rPr>
          <w:rFonts w:ascii="Calibri" w:hAnsi="Calibri"/>
          <w:sz w:val="32"/>
          <w:szCs w:val="32"/>
        </w:rPr>
        <w:t xml:space="preserve"> por los cuales hemos pasado</w:t>
      </w:r>
      <w:r w:rsidR="00966DD2" w:rsidRPr="00A568AB">
        <w:rPr>
          <w:rFonts w:ascii="Calibri" w:hAnsi="Calibri"/>
          <w:sz w:val="32"/>
          <w:szCs w:val="32"/>
        </w:rPr>
        <w:t xml:space="preserve">. </w:t>
      </w:r>
    </w:p>
    <w:p w14:paraId="1FEF8997" w14:textId="7EEAEE98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Afortunadamente para nuestros pueblos, eso</w:t>
      </w:r>
      <w:r w:rsidR="00974F68" w:rsidRPr="00A568AB">
        <w:rPr>
          <w:rFonts w:ascii="Calibri" w:hAnsi="Calibri"/>
          <w:sz w:val="32"/>
          <w:szCs w:val="32"/>
        </w:rPr>
        <w:t>s conflictos están superados, ya son cosa del pasado. Ahora el presente es un presente de paz, como debió ser siempre</w:t>
      </w:r>
      <w:r w:rsidRPr="00A568AB">
        <w:rPr>
          <w:rFonts w:ascii="Calibri" w:hAnsi="Calibri"/>
          <w:sz w:val="32"/>
          <w:szCs w:val="32"/>
        </w:rPr>
        <w:t>.</w:t>
      </w:r>
    </w:p>
    <w:p w14:paraId="437E2E3C" w14:textId="263D276D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 xml:space="preserve">Ahora trabajamos juntos por el bienestar común, por el progreso y desarrollo de millones de personas, sobre todo </w:t>
      </w:r>
      <w:r w:rsidR="00974F68" w:rsidRPr="00A568AB">
        <w:rPr>
          <w:rFonts w:ascii="Calibri" w:hAnsi="Calibri"/>
          <w:sz w:val="32"/>
          <w:szCs w:val="32"/>
        </w:rPr>
        <w:t xml:space="preserve">por </w:t>
      </w:r>
      <w:r w:rsidRPr="00A568AB">
        <w:rPr>
          <w:rFonts w:ascii="Calibri" w:hAnsi="Calibri"/>
          <w:sz w:val="32"/>
          <w:szCs w:val="32"/>
        </w:rPr>
        <w:t>nuestros hermanos</w:t>
      </w:r>
      <w:r w:rsidR="00974F68" w:rsidRPr="00A568AB">
        <w:rPr>
          <w:rFonts w:ascii="Calibri" w:hAnsi="Calibri"/>
          <w:sz w:val="32"/>
          <w:szCs w:val="32"/>
        </w:rPr>
        <w:t xml:space="preserve"> de las respectivas fronteras</w:t>
      </w:r>
      <w:r w:rsidRPr="00A568AB">
        <w:rPr>
          <w:rFonts w:ascii="Calibri" w:hAnsi="Calibri"/>
          <w:sz w:val="32"/>
          <w:szCs w:val="32"/>
        </w:rPr>
        <w:t>.</w:t>
      </w:r>
    </w:p>
    <w:p w14:paraId="3256839D" w14:textId="1CEAAAD5" w:rsidR="00974F68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Tenemos una historia conjunta</w:t>
      </w:r>
      <w:r w:rsidR="000F34FD" w:rsidRPr="00A568AB">
        <w:rPr>
          <w:rFonts w:ascii="Calibri" w:hAnsi="Calibri"/>
          <w:sz w:val="32"/>
          <w:szCs w:val="32"/>
        </w:rPr>
        <w:t xml:space="preserve">. </w:t>
      </w:r>
      <w:r w:rsidR="00974F68" w:rsidRPr="00A568AB">
        <w:rPr>
          <w:rFonts w:ascii="Calibri" w:hAnsi="Calibri"/>
          <w:sz w:val="32"/>
          <w:szCs w:val="32"/>
        </w:rPr>
        <w:t>Tenemos mancomun</w:t>
      </w:r>
      <w:r w:rsidR="000F34FD" w:rsidRPr="00A568AB">
        <w:rPr>
          <w:rFonts w:ascii="Calibri" w:hAnsi="Calibri"/>
          <w:sz w:val="32"/>
          <w:szCs w:val="32"/>
        </w:rPr>
        <w:t>idad de ideales, de propósitos.</w:t>
      </w:r>
      <w:r w:rsidR="002D67F6" w:rsidRPr="00A568AB">
        <w:rPr>
          <w:rFonts w:ascii="Calibri" w:hAnsi="Calibri"/>
          <w:sz w:val="32"/>
          <w:szCs w:val="32"/>
        </w:rPr>
        <w:t xml:space="preserve"> E</w:t>
      </w:r>
      <w:r w:rsidR="00974F68" w:rsidRPr="00A568AB">
        <w:rPr>
          <w:rFonts w:ascii="Calibri" w:hAnsi="Calibri"/>
          <w:sz w:val="32"/>
          <w:szCs w:val="32"/>
        </w:rPr>
        <w:t>l mismo ambiente geográfico, compartimos el benigno y feraz océano Pacífico.</w:t>
      </w:r>
    </w:p>
    <w:p w14:paraId="782BFB24" w14:textId="77777777" w:rsidR="00974F68" w:rsidRPr="00A568AB" w:rsidRDefault="00974F68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Tenemos las mismas lenguas, tenemos una cultura similar, folklor similar, música similar.</w:t>
      </w:r>
    </w:p>
    <w:p w14:paraId="2AB2991C" w14:textId="58A70400" w:rsidR="00966DD2" w:rsidRPr="00A568AB" w:rsidRDefault="007C4570" w:rsidP="000F34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lastRenderedPageBreak/>
        <w:t>¡</w:t>
      </w:r>
      <w:r w:rsidR="00974F68" w:rsidRPr="00A568AB">
        <w:rPr>
          <w:rFonts w:ascii="Calibri" w:hAnsi="Calibri"/>
          <w:sz w:val="32"/>
          <w:szCs w:val="32"/>
        </w:rPr>
        <w:t>Realmente compartimos tanto</w:t>
      </w:r>
      <w:r w:rsidR="001E1668" w:rsidRPr="00A568AB">
        <w:rPr>
          <w:rFonts w:ascii="Calibri" w:hAnsi="Calibri"/>
          <w:sz w:val="32"/>
          <w:szCs w:val="32"/>
        </w:rPr>
        <w:t>,</w:t>
      </w:r>
      <w:r w:rsidRPr="00A568AB">
        <w:rPr>
          <w:rFonts w:ascii="Calibri" w:hAnsi="Calibri"/>
          <w:sz w:val="32"/>
          <w:szCs w:val="32"/>
        </w:rPr>
        <w:t xml:space="preserve"> que a lo mejor </w:t>
      </w:r>
      <w:r w:rsidR="00974F68" w:rsidRPr="00A568AB">
        <w:rPr>
          <w:rFonts w:ascii="Calibri" w:hAnsi="Calibri"/>
          <w:sz w:val="32"/>
          <w:szCs w:val="32"/>
        </w:rPr>
        <w:t>algún día</w:t>
      </w:r>
      <w:r w:rsidR="007D65A3" w:rsidRPr="00A568AB">
        <w:rPr>
          <w:rFonts w:ascii="Calibri" w:hAnsi="Calibri"/>
          <w:sz w:val="32"/>
          <w:szCs w:val="32"/>
        </w:rPr>
        <w:t xml:space="preserve"> se cumple el</w:t>
      </w:r>
      <w:r w:rsidR="00974F68" w:rsidRPr="00A568AB">
        <w:rPr>
          <w:rFonts w:ascii="Calibri" w:hAnsi="Calibri"/>
          <w:sz w:val="32"/>
          <w:szCs w:val="32"/>
        </w:rPr>
        <w:t xml:space="preserve"> gran objetivo que tuvo Bolívar</w:t>
      </w:r>
      <w:r w:rsidRPr="00A568AB">
        <w:rPr>
          <w:rFonts w:ascii="Calibri" w:hAnsi="Calibri"/>
          <w:sz w:val="32"/>
          <w:szCs w:val="32"/>
        </w:rPr>
        <w:t xml:space="preserve">, </w:t>
      </w:r>
      <w:r w:rsidR="00974F68" w:rsidRPr="00A568AB">
        <w:rPr>
          <w:rFonts w:ascii="Calibri" w:hAnsi="Calibri"/>
          <w:sz w:val="32"/>
          <w:szCs w:val="32"/>
        </w:rPr>
        <w:t xml:space="preserve">de pensar en una organización </w:t>
      </w:r>
      <w:r w:rsidR="007D65A3" w:rsidRPr="00A568AB">
        <w:rPr>
          <w:rFonts w:ascii="Calibri" w:hAnsi="Calibri"/>
          <w:sz w:val="32"/>
          <w:szCs w:val="32"/>
        </w:rPr>
        <w:t xml:space="preserve">que cubra toda </w:t>
      </w:r>
      <w:r w:rsidR="00974F68" w:rsidRPr="00A568AB">
        <w:rPr>
          <w:rFonts w:ascii="Calibri" w:hAnsi="Calibri"/>
          <w:sz w:val="32"/>
          <w:szCs w:val="32"/>
        </w:rPr>
        <w:t>América Latina</w:t>
      </w:r>
      <w:r w:rsidR="007D65A3" w:rsidRPr="00A568AB">
        <w:rPr>
          <w:rFonts w:ascii="Calibri" w:hAnsi="Calibri"/>
          <w:sz w:val="32"/>
          <w:szCs w:val="32"/>
        </w:rPr>
        <w:t xml:space="preserve"> y </w:t>
      </w:r>
      <w:r w:rsidRPr="00A568AB">
        <w:rPr>
          <w:rFonts w:ascii="Calibri" w:hAnsi="Calibri"/>
          <w:sz w:val="32"/>
          <w:szCs w:val="32"/>
        </w:rPr>
        <w:t xml:space="preserve">volvamos a ser una sola </w:t>
      </w:r>
      <w:r w:rsidR="007D65A3" w:rsidRPr="00A568AB">
        <w:rPr>
          <w:rFonts w:ascii="Calibri" w:hAnsi="Calibri"/>
          <w:sz w:val="32"/>
          <w:szCs w:val="32"/>
        </w:rPr>
        <w:t>P</w:t>
      </w:r>
      <w:r w:rsidRPr="00A568AB">
        <w:rPr>
          <w:rFonts w:ascii="Calibri" w:hAnsi="Calibri"/>
          <w:sz w:val="32"/>
          <w:szCs w:val="32"/>
        </w:rPr>
        <w:t>atria!</w:t>
      </w:r>
      <w:r w:rsidR="002D67F6" w:rsidRPr="00A568AB">
        <w:rPr>
          <w:rFonts w:ascii="Calibri" w:hAnsi="Calibri"/>
          <w:sz w:val="32"/>
          <w:szCs w:val="32"/>
        </w:rPr>
        <w:t xml:space="preserve"> </w:t>
      </w:r>
    </w:p>
    <w:p w14:paraId="20A88AD6" w14:textId="77777777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Y es nuestra responsabilidad –y obligación– atender y resolver esos problemas. ¡Para eso estamos aquí, queridos amigos!</w:t>
      </w:r>
    </w:p>
    <w:p w14:paraId="27ECBF98" w14:textId="320C5379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Desde la firma de la paz</w:t>
      </w:r>
      <w:r w:rsidR="000F34FD" w:rsidRPr="00A568AB">
        <w:rPr>
          <w:rFonts w:ascii="Calibri" w:hAnsi="Calibri"/>
          <w:sz w:val="32"/>
          <w:szCs w:val="32"/>
        </w:rPr>
        <w:t>, hay que reconocerlo,</w:t>
      </w:r>
      <w:r w:rsidRPr="00A568AB">
        <w:rPr>
          <w:rFonts w:ascii="Calibri" w:hAnsi="Calibri"/>
          <w:sz w:val="32"/>
          <w:szCs w:val="32"/>
        </w:rPr>
        <w:t xml:space="preserve"> el comercio</w:t>
      </w:r>
      <w:r w:rsidR="007C4570" w:rsidRPr="00A568AB">
        <w:rPr>
          <w:rFonts w:ascii="Calibri" w:hAnsi="Calibri"/>
          <w:sz w:val="32"/>
          <w:szCs w:val="32"/>
        </w:rPr>
        <w:t xml:space="preserve"> </w:t>
      </w:r>
      <w:r w:rsidR="007D65A3" w:rsidRPr="00A568AB">
        <w:rPr>
          <w:rFonts w:ascii="Calibri" w:hAnsi="Calibri"/>
          <w:sz w:val="32"/>
          <w:szCs w:val="32"/>
        </w:rPr>
        <w:t>se ha multiplicado por siete</w:t>
      </w:r>
      <w:r w:rsidR="007C4570" w:rsidRPr="00A568AB">
        <w:rPr>
          <w:rFonts w:ascii="Calibri" w:hAnsi="Calibri"/>
          <w:sz w:val="32"/>
          <w:szCs w:val="32"/>
        </w:rPr>
        <w:t xml:space="preserve">. Ese ha sido uno de los grandes beneficios de </w:t>
      </w:r>
      <w:r w:rsidR="007D65A3" w:rsidRPr="00A568AB">
        <w:rPr>
          <w:rFonts w:ascii="Calibri" w:hAnsi="Calibri"/>
          <w:sz w:val="32"/>
          <w:szCs w:val="32"/>
        </w:rPr>
        <w:t>l</w:t>
      </w:r>
      <w:r w:rsidR="007C4570" w:rsidRPr="00A568AB">
        <w:rPr>
          <w:rFonts w:ascii="Calibri" w:hAnsi="Calibri"/>
          <w:sz w:val="32"/>
          <w:szCs w:val="32"/>
        </w:rPr>
        <w:t>a paz</w:t>
      </w:r>
      <w:r w:rsidR="000F34FD" w:rsidRPr="00A568AB">
        <w:rPr>
          <w:rFonts w:ascii="Calibri" w:hAnsi="Calibri"/>
          <w:sz w:val="32"/>
          <w:szCs w:val="32"/>
        </w:rPr>
        <w:t>.</w:t>
      </w:r>
      <w:r w:rsidRPr="00A568AB">
        <w:rPr>
          <w:rFonts w:ascii="Calibri" w:hAnsi="Calibri"/>
          <w:sz w:val="32"/>
          <w:szCs w:val="32"/>
        </w:rPr>
        <w:t xml:space="preserve"> </w:t>
      </w:r>
    </w:p>
    <w:p w14:paraId="407EFCB7" w14:textId="638A08E1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 xml:space="preserve">Eso significa más </w:t>
      </w:r>
      <w:r w:rsidR="007C4570" w:rsidRPr="00A568AB">
        <w:rPr>
          <w:rFonts w:ascii="Calibri" w:hAnsi="Calibri"/>
          <w:sz w:val="32"/>
          <w:szCs w:val="32"/>
        </w:rPr>
        <w:t>empleo</w:t>
      </w:r>
      <w:r w:rsidRPr="00A568AB">
        <w:rPr>
          <w:rFonts w:ascii="Calibri" w:hAnsi="Calibri"/>
          <w:sz w:val="32"/>
          <w:szCs w:val="32"/>
        </w:rPr>
        <w:t xml:space="preserve">, más </w:t>
      </w:r>
      <w:r w:rsidR="007C4570" w:rsidRPr="00A568AB">
        <w:rPr>
          <w:rFonts w:ascii="Calibri" w:hAnsi="Calibri"/>
          <w:sz w:val="32"/>
          <w:szCs w:val="32"/>
        </w:rPr>
        <w:t>inversión, más producción</w:t>
      </w:r>
      <w:r w:rsidR="007D65A3" w:rsidRPr="00A568AB">
        <w:rPr>
          <w:rFonts w:ascii="Calibri" w:hAnsi="Calibri"/>
          <w:sz w:val="32"/>
          <w:szCs w:val="32"/>
        </w:rPr>
        <w:t xml:space="preserve">, más riqueza y </w:t>
      </w:r>
      <w:r w:rsidR="007C4570" w:rsidRPr="00A568AB">
        <w:rPr>
          <w:rFonts w:ascii="Calibri" w:hAnsi="Calibri"/>
          <w:sz w:val="32"/>
          <w:szCs w:val="32"/>
        </w:rPr>
        <w:t xml:space="preserve">bienestar </w:t>
      </w:r>
      <w:r w:rsidRPr="00A568AB">
        <w:rPr>
          <w:rFonts w:ascii="Calibri" w:hAnsi="Calibri"/>
          <w:sz w:val="32"/>
          <w:szCs w:val="32"/>
        </w:rPr>
        <w:t>para peruan</w:t>
      </w:r>
      <w:r w:rsidR="007C4570" w:rsidRPr="00A568AB">
        <w:rPr>
          <w:rFonts w:ascii="Calibri" w:hAnsi="Calibri"/>
          <w:sz w:val="32"/>
          <w:szCs w:val="32"/>
        </w:rPr>
        <w:t>o</w:t>
      </w:r>
      <w:r w:rsidRPr="00A568AB">
        <w:rPr>
          <w:rFonts w:ascii="Calibri" w:hAnsi="Calibri"/>
          <w:sz w:val="32"/>
          <w:szCs w:val="32"/>
        </w:rPr>
        <w:t>s y</w:t>
      </w:r>
      <w:r w:rsidR="007D65A3" w:rsidRPr="00A568AB">
        <w:rPr>
          <w:rFonts w:ascii="Calibri" w:hAnsi="Calibri"/>
          <w:sz w:val="32"/>
          <w:szCs w:val="32"/>
        </w:rPr>
        <w:t xml:space="preserve"> </w:t>
      </w:r>
      <w:r w:rsidRPr="00A568AB">
        <w:rPr>
          <w:rFonts w:ascii="Calibri" w:hAnsi="Calibri"/>
          <w:sz w:val="32"/>
          <w:szCs w:val="32"/>
        </w:rPr>
        <w:t>ecuatorian</w:t>
      </w:r>
      <w:r w:rsidR="007C4570" w:rsidRPr="00A568AB">
        <w:rPr>
          <w:rFonts w:ascii="Calibri" w:hAnsi="Calibri"/>
          <w:sz w:val="32"/>
          <w:szCs w:val="32"/>
        </w:rPr>
        <w:t>o</w:t>
      </w:r>
      <w:r w:rsidRPr="00A568AB">
        <w:rPr>
          <w:rFonts w:ascii="Calibri" w:hAnsi="Calibri"/>
          <w:sz w:val="32"/>
          <w:szCs w:val="32"/>
        </w:rPr>
        <w:t>s.</w:t>
      </w:r>
    </w:p>
    <w:p w14:paraId="5ACA465D" w14:textId="709BDDBB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En dos décadas de paz hemos impu</w:t>
      </w:r>
      <w:r w:rsidR="000F34FD" w:rsidRPr="00A568AB">
        <w:rPr>
          <w:rFonts w:ascii="Calibri" w:hAnsi="Calibri"/>
          <w:sz w:val="32"/>
          <w:szCs w:val="32"/>
        </w:rPr>
        <w:t xml:space="preserve">lsado el desarrollo integral de </w:t>
      </w:r>
      <w:r w:rsidR="007C4570" w:rsidRPr="00A568AB">
        <w:rPr>
          <w:rFonts w:ascii="Calibri" w:hAnsi="Calibri"/>
          <w:sz w:val="32"/>
          <w:szCs w:val="32"/>
        </w:rPr>
        <w:t xml:space="preserve">nuestras </w:t>
      </w:r>
      <w:r w:rsidRPr="00A568AB">
        <w:rPr>
          <w:rFonts w:ascii="Calibri" w:hAnsi="Calibri"/>
          <w:sz w:val="32"/>
          <w:szCs w:val="32"/>
        </w:rPr>
        <w:t>poblaciones.</w:t>
      </w:r>
      <w:r w:rsidR="007D65A3" w:rsidRPr="00A568AB">
        <w:rPr>
          <w:rFonts w:ascii="Calibri" w:hAnsi="Calibri"/>
          <w:sz w:val="32"/>
          <w:szCs w:val="32"/>
        </w:rPr>
        <w:t xml:space="preserve"> </w:t>
      </w:r>
      <w:r w:rsidRPr="00A568AB">
        <w:rPr>
          <w:rFonts w:ascii="Calibri" w:hAnsi="Calibri"/>
          <w:sz w:val="32"/>
          <w:szCs w:val="32"/>
        </w:rPr>
        <w:t>Hemos puesto en marcha un Plan Binacional de Salud. Y mejorado</w:t>
      </w:r>
      <w:r w:rsidR="007C4570" w:rsidRPr="00A568AB">
        <w:rPr>
          <w:rFonts w:ascii="Calibri" w:hAnsi="Calibri"/>
          <w:sz w:val="32"/>
          <w:szCs w:val="32"/>
        </w:rPr>
        <w:t xml:space="preserve"> ostensiblemente</w:t>
      </w:r>
      <w:r w:rsidRPr="00A568AB">
        <w:rPr>
          <w:rFonts w:ascii="Calibri" w:hAnsi="Calibri"/>
          <w:sz w:val="32"/>
          <w:szCs w:val="32"/>
        </w:rPr>
        <w:t xml:space="preserve"> los servicios básicos </w:t>
      </w:r>
      <w:r w:rsidR="007C4570" w:rsidRPr="00A568AB">
        <w:rPr>
          <w:rFonts w:ascii="Calibri" w:hAnsi="Calibri"/>
          <w:sz w:val="32"/>
          <w:szCs w:val="32"/>
        </w:rPr>
        <w:t xml:space="preserve">de los sectores </w:t>
      </w:r>
      <w:r w:rsidRPr="00A568AB">
        <w:rPr>
          <w:rFonts w:ascii="Calibri" w:hAnsi="Calibri"/>
          <w:sz w:val="32"/>
          <w:szCs w:val="32"/>
        </w:rPr>
        <w:t>fronteriz</w:t>
      </w:r>
      <w:r w:rsidR="007C4570" w:rsidRPr="00A568AB">
        <w:rPr>
          <w:rFonts w:ascii="Calibri" w:hAnsi="Calibri"/>
          <w:sz w:val="32"/>
          <w:szCs w:val="32"/>
        </w:rPr>
        <w:t>o</w:t>
      </w:r>
      <w:r w:rsidRPr="00A568AB">
        <w:rPr>
          <w:rFonts w:ascii="Calibri" w:hAnsi="Calibri"/>
          <w:sz w:val="32"/>
          <w:szCs w:val="32"/>
        </w:rPr>
        <w:t>s.</w:t>
      </w:r>
    </w:p>
    <w:p w14:paraId="1CFA5406" w14:textId="26963DD4" w:rsidR="00966DD2" w:rsidRPr="00A568AB" w:rsidRDefault="007C4570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Cinco</w:t>
      </w:r>
      <w:r w:rsidR="00966DD2" w:rsidRPr="00A568AB">
        <w:rPr>
          <w:rFonts w:ascii="Calibri" w:hAnsi="Calibri"/>
          <w:sz w:val="32"/>
          <w:szCs w:val="32"/>
        </w:rPr>
        <w:t xml:space="preserve"> ejes viales y un puente —el “De la Paz”,</w:t>
      </w:r>
      <w:r w:rsidRPr="00A568AB">
        <w:rPr>
          <w:rFonts w:ascii="Calibri" w:hAnsi="Calibri"/>
          <w:sz w:val="32"/>
          <w:szCs w:val="32"/>
        </w:rPr>
        <w:t xml:space="preserve"> </w:t>
      </w:r>
      <w:r w:rsidR="00966DD2" w:rsidRPr="00A568AB">
        <w:rPr>
          <w:rFonts w:ascii="Calibri" w:hAnsi="Calibri"/>
          <w:sz w:val="32"/>
          <w:szCs w:val="32"/>
        </w:rPr>
        <w:t>en Zarumilla—</w:t>
      </w:r>
      <w:r w:rsidR="000F34FD" w:rsidRPr="00A568AB">
        <w:rPr>
          <w:rFonts w:ascii="Calibri" w:hAnsi="Calibri"/>
          <w:sz w:val="32"/>
          <w:szCs w:val="32"/>
        </w:rPr>
        <w:t xml:space="preserve"> </w:t>
      </w:r>
      <w:r w:rsidR="00966DD2" w:rsidRPr="00A568AB">
        <w:rPr>
          <w:rFonts w:ascii="Calibri" w:hAnsi="Calibri"/>
          <w:sz w:val="32"/>
          <w:szCs w:val="32"/>
        </w:rPr>
        <w:t>nos acercan y benefician sustancialmente al comercio y al turismo.</w:t>
      </w:r>
    </w:p>
    <w:p w14:paraId="4A7635C8" w14:textId="08748F24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Tenemos una mejor conectividad, y hemos firmado acuerdos de cooperación en los sectores</w:t>
      </w:r>
      <w:r w:rsidR="007C4570" w:rsidRPr="00A568AB">
        <w:rPr>
          <w:rFonts w:ascii="Calibri" w:hAnsi="Calibri"/>
          <w:sz w:val="32"/>
          <w:szCs w:val="32"/>
        </w:rPr>
        <w:t xml:space="preserve"> </w:t>
      </w:r>
      <w:r w:rsidRPr="00A568AB">
        <w:rPr>
          <w:rFonts w:ascii="Calibri" w:hAnsi="Calibri"/>
          <w:sz w:val="32"/>
          <w:szCs w:val="32"/>
        </w:rPr>
        <w:t>energético y minero.</w:t>
      </w:r>
      <w:r w:rsidR="007D65A3" w:rsidRPr="00A568AB">
        <w:rPr>
          <w:rFonts w:ascii="Calibri" w:hAnsi="Calibri"/>
          <w:sz w:val="32"/>
          <w:szCs w:val="32"/>
        </w:rPr>
        <w:t xml:space="preserve"> </w:t>
      </w:r>
    </w:p>
    <w:p w14:paraId="33FA1E10" w14:textId="50A2C25E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Acordamos la interconexión eléctrica binacional y la gestión integrada de recursos hídricos.</w:t>
      </w:r>
    </w:p>
    <w:p w14:paraId="1D600E93" w14:textId="018A41B4" w:rsidR="00966DD2" w:rsidRPr="00A568AB" w:rsidRDefault="00682974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lastRenderedPageBreak/>
        <w:t>Otro gran logro de la paz</w:t>
      </w:r>
      <w:r w:rsidR="00966DD2" w:rsidRPr="00A568AB">
        <w:rPr>
          <w:rFonts w:ascii="Calibri" w:hAnsi="Calibri"/>
          <w:sz w:val="32"/>
          <w:szCs w:val="32"/>
        </w:rPr>
        <w:t xml:space="preserve"> fue el establecimiento definitivo de nuestros límites marítimos, lo que nos ha permitido desarrollar programas conjuntos de investigación</w:t>
      </w:r>
      <w:r w:rsidR="007C4570" w:rsidRPr="00A568AB">
        <w:rPr>
          <w:rFonts w:ascii="Calibri" w:hAnsi="Calibri"/>
          <w:sz w:val="32"/>
          <w:szCs w:val="32"/>
        </w:rPr>
        <w:t xml:space="preserve"> científica</w:t>
      </w:r>
      <w:r w:rsidR="00966DD2" w:rsidRPr="00A568AB">
        <w:rPr>
          <w:rFonts w:ascii="Calibri" w:hAnsi="Calibri"/>
          <w:sz w:val="32"/>
          <w:szCs w:val="32"/>
        </w:rPr>
        <w:t>.</w:t>
      </w:r>
    </w:p>
    <w:p w14:paraId="091BF12D" w14:textId="77777777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También reforzamos la cooperación para el combate al tráfico de drogas y a la delincuencia organizada.</w:t>
      </w:r>
    </w:p>
    <w:p w14:paraId="21B26672" w14:textId="77777777" w:rsidR="00682974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En estos años de paz, tuvo lugar el descubrimiento de la cultura ancestral Mayo-Chinchipe, en la cuenca del río del mismo nombre, entre nuestra provincia de Zamora y los departamentos peruanos de Cajamarca y Amazonas</w:t>
      </w:r>
      <w:r w:rsidR="00682974" w:rsidRPr="00A568AB">
        <w:rPr>
          <w:rFonts w:ascii="Calibri" w:hAnsi="Calibri"/>
          <w:sz w:val="32"/>
          <w:szCs w:val="32"/>
        </w:rPr>
        <w:t>.</w:t>
      </w:r>
    </w:p>
    <w:p w14:paraId="72237DB4" w14:textId="0FCE0D32" w:rsidR="00014703" w:rsidRPr="00A568AB" w:rsidRDefault="00682974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Ahí</w:t>
      </w:r>
      <w:r w:rsidR="007C4570" w:rsidRPr="00A568AB">
        <w:rPr>
          <w:rFonts w:ascii="Calibri" w:hAnsi="Calibri"/>
          <w:sz w:val="32"/>
          <w:szCs w:val="32"/>
        </w:rPr>
        <w:t xml:space="preserve"> se descubrió</w:t>
      </w:r>
      <w:r w:rsidRPr="00A568AB">
        <w:rPr>
          <w:rFonts w:ascii="Calibri" w:hAnsi="Calibri"/>
          <w:sz w:val="32"/>
          <w:szCs w:val="32"/>
        </w:rPr>
        <w:t>,</w:t>
      </w:r>
      <w:r w:rsidR="007C4570" w:rsidRPr="00A568AB">
        <w:rPr>
          <w:rFonts w:ascii="Calibri" w:hAnsi="Calibri"/>
          <w:sz w:val="32"/>
          <w:szCs w:val="32"/>
        </w:rPr>
        <w:t xml:space="preserve"> casualmente</w:t>
      </w:r>
      <w:r w:rsidR="001E1668" w:rsidRPr="00A568AB">
        <w:rPr>
          <w:rFonts w:ascii="Calibri" w:hAnsi="Calibri"/>
          <w:sz w:val="32"/>
          <w:szCs w:val="32"/>
        </w:rPr>
        <w:t>,</w:t>
      </w:r>
      <w:r w:rsidR="007C4570" w:rsidRPr="00A568AB">
        <w:rPr>
          <w:rFonts w:ascii="Calibri" w:hAnsi="Calibri"/>
          <w:sz w:val="32"/>
          <w:szCs w:val="32"/>
        </w:rPr>
        <w:t xml:space="preserve"> que las primeras plantas de cacao de América</w:t>
      </w:r>
      <w:r w:rsidR="00014703" w:rsidRPr="00A568AB">
        <w:rPr>
          <w:rFonts w:ascii="Calibri" w:hAnsi="Calibri"/>
          <w:sz w:val="32"/>
          <w:szCs w:val="32"/>
        </w:rPr>
        <w:t xml:space="preserve"> —y por tanto del mundo—</w:t>
      </w:r>
      <w:r w:rsidR="007C4570" w:rsidRPr="00A568AB">
        <w:rPr>
          <w:rFonts w:ascii="Calibri" w:hAnsi="Calibri"/>
          <w:sz w:val="32"/>
          <w:szCs w:val="32"/>
        </w:rPr>
        <w:t xml:space="preserve"> habían sido cultivadas acá</w:t>
      </w:r>
      <w:r w:rsidR="00014703" w:rsidRPr="00A568AB">
        <w:rPr>
          <w:rFonts w:ascii="Calibri" w:hAnsi="Calibri"/>
          <w:sz w:val="32"/>
          <w:szCs w:val="32"/>
        </w:rPr>
        <w:t xml:space="preserve"> por esa cultura, </w:t>
      </w:r>
      <w:r w:rsidRPr="00A568AB">
        <w:rPr>
          <w:rFonts w:ascii="Calibri" w:hAnsi="Calibri"/>
          <w:sz w:val="32"/>
          <w:szCs w:val="32"/>
        </w:rPr>
        <w:t>¡cinco mil</w:t>
      </w:r>
      <w:r w:rsidR="001E1668" w:rsidRPr="00A568AB">
        <w:rPr>
          <w:rFonts w:ascii="Calibri" w:hAnsi="Calibri"/>
          <w:sz w:val="32"/>
          <w:szCs w:val="32"/>
        </w:rPr>
        <w:t xml:space="preserve"> años atrás!</w:t>
      </w:r>
    </w:p>
    <w:p w14:paraId="100001AD" w14:textId="4C42D751" w:rsidR="00966DD2" w:rsidRPr="00A568AB" w:rsidRDefault="00F06CA7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P</w:t>
      </w:r>
      <w:r w:rsidR="00014703" w:rsidRPr="00A568AB">
        <w:rPr>
          <w:rFonts w:ascii="Calibri" w:hAnsi="Calibri"/>
          <w:sz w:val="32"/>
          <w:szCs w:val="32"/>
        </w:rPr>
        <w:t>odemos imaginarnos la historia maravillosa que nos acompaña, con la cual estamos responsabilizados de formar un presente y un futuro en común</w:t>
      </w:r>
      <w:r w:rsidR="00966DD2" w:rsidRPr="00A568AB">
        <w:rPr>
          <w:rFonts w:ascii="Calibri" w:hAnsi="Calibri"/>
          <w:sz w:val="32"/>
          <w:szCs w:val="32"/>
        </w:rPr>
        <w:t xml:space="preserve">. </w:t>
      </w:r>
    </w:p>
    <w:p w14:paraId="6B4CF168" w14:textId="06F70FD6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 xml:space="preserve">También logramos acuerdos en inclusión y desarrollo social, en temas ambientales y de discapacidades. </w:t>
      </w:r>
    </w:p>
    <w:p w14:paraId="5DC56715" w14:textId="75991EB2" w:rsidR="00014703" w:rsidRPr="00A568AB" w:rsidRDefault="00014703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Todavía recuerdo, queridos amigos, que Marisol Espinoza</w:t>
      </w:r>
      <w:r w:rsidR="00A654B3" w:rsidRPr="00A568AB">
        <w:rPr>
          <w:rFonts w:ascii="Calibri" w:hAnsi="Calibri"/>
          <w:sz w:val="32"/>
          <w:szCs w:val="32"/>
        </w:rPr>
        <w:t>,</w:t>
      </w:r>
      <w:r w:rsidRPr="00A568AB">
        <w:rPr>
          <w:rFonts w:ascii="Calibri" w:hAnsi="Calibri"/>
          <w:sz w:val="32"/>
          <w:szCs w:val="32"/>
        </w:rPr>
        <w:t xml:space="preserve"> la vicepresidenta de ese entonces</w:t>
      </w:r>
      <w:r w:rsidR="00A654B3" w:rsidRPr="00A568AB">
        <w:rPr>
          <w:rFonts w:ascii="Calibri" w:hAnsi="Calibri"/>
          <w:sz w:val="32"/>
          <w:szCs w:val="32"/>
        </w:rPr>
        <w:t>,</w:t>
      </w:r>
      <w:r w:rsidRPr="00A568AB">
        <w:rPr>
          <w:rFonts w:ascii="Calibri" w:hAnsi="Calibri"/>
          <w:sz w:val="32"/>
          <w:szCs w:val="32"/>
        </w:rPr>
        <w:t xml:space="preserve"> había venido a Ecuador a solicitar q</w:t>
      </w:r>
      <w:r w:rsidR="00A654B3" w:rsidRPr="00A568AB">
        <w:rPr>
          <w:rFonts w:ascii="Calibri" w:hAnsi="Calibri"/>
          <w:sz w:val="32"/>
          <w:szCs w:val="32"/>
        </w:rPr>
        <w:t xml:space="preserve">ue el Programa “Manuela Espejo” </w:t>
      </w:r>
      <w:r w:rsidR="001E1668" w:rsidRPr="00A568AB">
        <w:rPr>
          <w:rFonts w:ascii="Calibri" w:hAnsi="Calibri"/>
          <w:sz w:val="32"/>
          <w:szCs w:val="32"/>
        </w:rPr>
        <w:t>—</w:t>
      </w:r>
      <w:r w:rsidRPr="00A568AB">
        <w:rPr>
          <w:rFonts w:ascii="Calibri" w:hAnsi="Calibri"/>
          <w:sz w:val="32"/>
          <w:szCs w:val="32"/>
        </w:rPr>
        <w:t xml:space="preserve">que ahora es un </w:t>
      </w:r>
      <w:r w:rsidRPr="00A568AB">
        <w:rPr>
          <w:rFonts w:ascii="Calibri" w:hAnsi="Calibri"/>
          <w:sz w:val="32"/>
          <w:szCs w:val="32"/>
        </w:rPr>
        <w:lastRenderedPageBreak/>
        <w:t>programa emblemático en el mundo</w:t>
      </w:r>
      <w:r w:rsidR="001E1668" w:rsidRPr="00A568AB">
        <w:rPr>
          <w:rFonts w:ascii="Calibri" w:hAnsi="Calibri"/>
          <w:sz w:val="32"/>
          <w:szCs w:val="32"/>
        </w:rPr>
        <w:t>—</w:t>
      </w:r>
      <w:r w:rsidR="00A654B3" w:rsidRPr="00A568AB">
        <w:rPr>
          <w:rFonts w:ascii="Calibri" w:hAnsi="Calibri"/>
          <w:sz w:val="32"/>
          <w:szCs w:val="32"/>
        </w:rPr>
        <w:t xml:space="preserve">, </w:t>
      </w:r>
      <w:r w:rsidRPr="00A568AB">
        <w:rPr>
          <w:rFonts w:ascii="Calibri" w:hAnsi="Calibri"/>
          <w:sz w:val="32"/>
          <w:szCs w:val="32"/>
        </w:rPr>
        <w:t>acudiésemos en ayuda del hermano pueblo de Perú.</w:t>
      </w:r>
    </w:p>
    <w:p w14:paraId="2BB6981F" w14:textId="19000820" w:rsidR="00014703" w:rsidRPr="00A568AB" w:rsidRDefault="00A654B3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L</w:t>
      </w:r>
      <w:r w:rsidR="00014703" w:rsidRPr="00A568AB">
        <w:rPr>
          <w:rFonts w:ascii="Calibri" w:hAnsi="Calibri"/>
          <w:sz w:val="32"/>
          <w:szCs w:val="32"/>
        </w:rPr>
        <w:t>o hicimos co</w:t>
      </w:r>
      <w:r w:rsidRPr="00A568AB">
        <w:rPr>
          <w:rFonts w:ascii="Calibri" w:hAnsi="Calibri"/>
          <w:sz w:val="32"/>
          <w:szCs w:val="32"/>
        </w:rPr>
        <w:t xml:space="preserve">n todo cariño, y </w:t>
      </w:r>
      <w:r w:rsidR="00014703" w:rsidRPr="00A568AB">
        <w:rPr>
          <w:rFonts w:ascii="Calibri" w:hAnsi="Calibri"/>
          <w:sz w:val="32"/>
          <w:szCs w:val="32"/>
        </w:rPr>
        <w:t xml:space="preserve">acudimos para iniciar </w:t>
      </w:r>
      <w:r w:rsidRPr="00A568AB">
        <w:rPr>
          <w:rFonts w:ascii="Calibri" w:hAnsi="Calibri"/>
          <w:sz w:val="32"/>
          <w:szCs w:val="32"/>
        </w:rPr>
        <w:t>un programa piloto</w:t>
      </w:r>
      <w:r w:rsidR="001E1668" w:rsidRPr="00A568AB">
        <w:rPr>
          <w:rFonts w:ascii="Calibri" w:hAnsi="Calibri"/>
          <w:sz w:val="32"/>
          <w:szCs w:val="32"/>
        </w:rPr>
        <w:t xml:space="preserve"> en el departamento de Tumbes. Y</w:t>
      </w:r>
      <w:r w:rsidR="00014703" w:rsidRPr="00A568AB">
        <w:rPr>
          <w:rFonts w:ascii="Calibri" w:hAnsi="Calibri"/>
          <w:sz w:val="32"/>
          <w:szCs w:val="32"/>
        </w:rPr>
        <w:t xml:space="preserve"> allí hicimos el </w:t>
      </w:r>
      <w:r w:rsidRPr="00A568AB">
        <w:rPr>
          <w:rFonts w:ascii="Calibri" w:hAnsi="Calibri"/>
          <w:sz w:val="32"/>
          <w:szCs w:val="32"/>
        </w:rPr>
        <w:t>p</w:t>
      </w:r>
      <w:r w:rsidR="00014703" w:rsidRPr="00A568AB">
        <w:rPr>
          <w:rFonts w:ascii="Calibri" w:hAnsi="Calibri"/>
          <w:sz w:val="32"/>
          <w:szCs w:val="32"/>
        </w:rPr>
        <w:t>rograma “Tumbes accesible”, con muchísimo éxito.</w:t>
      </w:r>
    </w:p>
    <w:p w14:paraId="0E7EF581" w14:textId="27E3A5BD" w:rsidR="00966DD2" w:rsidRPr="00A568AB" w:rsidRDefault="00014703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Todo ello ha sido posible por el</w:t>
      </w:r>
      <w:r w:rsidR="00966DD2" w:rsidRPr="00A568AB">
        <w:rPr>
          <w:rFonts w:ascii="Calibri" w:hAnsi="Calibri"/>
          <w:sz w:val="32"/>
          <w:szCs w:val="32"/>
        </w:rPr>
        <w:t xml:space="preserve"> seguimiento </w:t>
      </w:r>
      <w:r w:rsidRPr="00A568AB">
        <w:rPr>
          <w:rFonts w:ascii="Calibri" w:hAnsi="Calibri"/>
          <w:sz w:val="32"/>
          <w:szCs w:val="32"/>
        </w:rPr>
        <w:t>de</w:t>
      </w:r>
      <w:r w:rsidR="00966DD2" w:rsidRPr="00A568AB">
        <w:rPr>
          <w:rFonts w:ascii="Calibri" w:hAnsi="Calibri"/>
          <w:sz w:val="32"/>
          <w:szCs w:val="32"/>
        </w:rPr>
        <w:t xml:space="preserve"> los gabinetes binacionales, como éste.</w:t>
      </w:r>
      <w:r w:rsidR="00A654B3" w:rsidRPr="00A568AB">
        <w:rPr>
          <w:rFonts w:ascii="Calibri" w:hAnsi="Calibri"/>
          <w:sz w:val="32"/>
          <w:szCs w:val="32"/>
        </w:rPr>
        <w:t xml:space="preserve"> </w:t>
      </w:r>
      <w:r w:rsidR="00966DD2" w:rsidRPr="00A568AB">
        <w:rPr>
          <w:rFonts w:ascii="Calibri" w:hAnsi="Calibri"/>
          <w:sz w:val="32"/>
          <w:szCs w:val="32"/>
        </w:rPr>
        <w:t>Por eso debemos continuarlos</w:t>
      </w:r>
      <w:r w:rsidR="00325C1E" w:rsidRPr="00A568AB">
        <w:rPr>
          <w:rFonts w:ascii="Calibri" w:hAnsi="Calibri"/>
          <w:sz w:val="32"/>
          <w:szCs w:val="32"/>
        </w:rPr>
        <w:t>, para</w:t>
      </w:r>
      <w:r w:rsidR="00966DD2" w:rsidRPr="00A568AB">
        <w:rPr>
          <w:rFonts w:ascii="Calibri" w:hAnsi="Calibri"/>
          <w:sz w:val="32"/>
          <w:szCs w:val="32"/>
        </w:rPr>
        <w:t xml:space="preserve"> el beneficio de todos, para fortalecer nuestros lazos de hermandad y de progreso conjunto.</w:t>
      </w:r>
    </w:p>
    <w:p w14:paraId="379D15DB" w14:textId="5A6897F6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Amigo presidente Martín Vizcarra, señoras y señores</w:t>
      </w:r>
      <w:r w:rsidR="00325C1E" w:rsidRPr="00A568AB">
        <w:rPr>
          <w:rFonts w:ascii="Calibri" w:hAnsi="Calibri"/>
          <w:sz w:val="32"/>
          <w:szCs w:val="32"/>
        </w:rPr>
        <w:t>:</w:t>
      </w:r>
    </w:p>
    <w:p w14:paraId="205C41AF" w14:textId="6A2B109C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Hoy vivimos en paz. Hoy nuestros pueblos avanzan tom</w:t>
      </w:r>
      <w:r w:rsidR="000F34FD" w:rsidRPr="00A568AB">
        <w:rPr>
          <w:rFonts w:ascii="Calibri" w:hAnsi="Calibri"/>
          <w:sz w:val="32"/>
          <w:szCs w:val="32"/>
        </w:rPr>
        <w:t>ados de la mano. Hoy en la zona</w:t>
      </w:r>
      <w:r w:rsidRPr="00A568AB">
        <w:rPr>
          <w:rFonts w:ascii="Calibri" w:hAnsi="Calibri"/>
          <w:sz w:val="32"/>
          <w:szCs w:val="32"/>
        </w:rPr>
        <w:t xml:space="preserve"> fronter</w:t>
      </w:r>
      <w:r w:rsidR="00325C1E" w:rsidRPr="00A568AB">
        <w:rPr>
          <w:rFonts w:ascii="Calibri" w:hAnsi="Calibri"/>
          <w:sz w:val="32"/>
          <w:szCs w:val="32"/>
        </w:rPr>
        <w:t>iz</w:t>
      </w:r>
      <w:r w:rsidRPr="00A568AB">
        <w:rPr>
          <w:rFonts w:ascii="Calibri" w:hAnsi="Calibri"/>
          <w:sz w:val="32"/>
          <w:szCs w:val="32"/>
        </w:rPr>
        <w:t xml:space="preserve">a vemos desarrollo, </w:t>
      </w:r>
      <w:r w:rsidR="00325C1E" w:rsidRPr="00A568AB">
        <w:rPr>
          <w:rFonts w:ascii="Calibri" w:hAnsi="Calibri"/>
          <w:sz w:val="32"/>
          <w:szCs w:val="32"/>
        </w:rPr>
        <w:t xml:space="preserve">vemos </w:t>
      </w:r>
      <w:r w:rsidRPr="00A568AB">
        <w:rPr>
          <w:rFonts w:ascii="Calibri" w:hAnsi="Calibri"/>
          <w:sz w:val="32"/>
          <w:szCs w:val="32"/>
        </w:rPr>
        <w:t xml:space="preserve">sonrisas, </w:t>
      </w:r>
      <w:r w:rsidR="00325C1E" w:rsidRPr="00A568AB">
        <w:rPr>
          <w:rFonts w:ascii="Calibri" w:hAnsi="Calibri"/>
          <w:sz w:val="32"/>
          <w:szCs w:val="32"/>
        </w:rPr>
        <w:t xml:space="preserve">vemos </w:t>
      </w:r>
      <w:r w:rsidRPr="00A568AB">
        <w:rPr>
          <w:rFonts w:ascii="Calibri" w:hAnsi="Calibri"/>
          <w:sz w:val="32"/>
          <w:szCs w:val="32"/>
        </w:rPr>
        <w:t>gente feliz</w:t>
      </w:r>
      <w:r w:rsidR="00325C1E" w:rsidRPr="00A568AB">
        <w:rPr>
          <w:rFonts w:ascii="Calibri" w:hAnsi="Calibri"/>
          <w:sz w:val="32"/>
          <w:szCs w:val="32"/>
        </w:rPr>
        <w:t>, vemos gente hermanada</w:t>
      </w:r>
      <w:r w:rsidRPr="00A568AB">
        <w:rPr>
          <w:rFonts w:ascii="Calibri" w:hAnsi="Calibri"/>
          <w:sz w:val="32"/>
          <w:szCs w:val="32"/>
        </w:rPr>
        <w:t>.</w:t>
      </w:r>
    </w:p>
    <w:p w14:paraId="0E50A939" w14:textId="3E939720" w:rsidR="00966DD2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La historia reciente nos ha recordado</w:t>
      </w:r>
      <w:r w:rsidR="00325C1E" w:rsidRPr="00A568AB">
        <w:rPr>
          <w:rFonts w:ascii="Calibri" w:hAnsi="Calibri"/>
          <w:sz w:val="32"/>
          <w:szCs w:val="32"/>
        </w:rPr>
        <w:t xml:space="preserve"> eso</w:t>
      </w:r>
      <w:r w:rsidR="00A654B3" w:rsidRPr="00A568AB">
        <w:rPr>
          <w:rFonts w:ascii="Calibri" w:hAnsi="Calibri"/>
          <w:sz w:val="32"/>
          <w:szCs w:val="32"/>
        </w:rPr>
        <w:t>,</w:t>
      </w:r>
      <w:r w:rsidR="00325C1E" w:rsidRPr="00A568AB">
        <w:rPr>
          <w:rFonts w:ascii="Calibri" w:hAnsi="Calibri"/>
          <w:sz w:val="32"/>
          <w:szCs w:val="32"/>
        </w:rPr>
        <w:t xml:space="preserve"> precisamente:</w:t>
      </w:r>
      <w:r w:rsidRPr="00A568AB">
        <w:rPr>
          <w:rFonts w:ascii="Calibri" w:hAnsi="Calibri"/>
          <w:sz w:val="32"/>
          <w:szCs w:val="32"/>
        </w:rPr>
        <w:t xml:space="preserve"> que somos hermanos, que siempre</w:t>
      </w:r>
      <w:r w:rsidR="00325C1E" w:rsidRPr="00A568AB">
        <w:rPr>
          <w:rFonts w:ascii="Calibri" w:hAnsi="Calibri"/>
          <w:sz w:val="32"/>
          <w:szCs w:val="32"/>
        </w:rPr>
        <w:t xml:space="preserve"> lo fuimos y siempre</w:t>
      </w:r>
      <w:r w:rsidRPr="00A568AB">
        <w:rPr>
          <w:rFonts w:ascii="Calibri" w:hAnsi="Calibri"/>
          <w:sz w:val="32"/>
          <w:szCs w:val="32"/>
        </w:rPr>
        <w:t xml:space="preserve"> lo seremos. </w:t>
      </w:r>
    </w:p>
    <w:p w14:paraId="5EAF14F1" w14:textId="522292BA" w:rsidR="00325C1E" w:rsidRPr="00A568AB" w:rsidRDefault="00325C1E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A</w:t>
      </w:r>
      <w:r w:rsidR="00966DD2" w:rsidRPr="00A568AB">
        <w:rPr>
          <w:rFonts w:ascii="Calibri" w:hAnsi="Calibri"/>
          <w:sz w:val="32"/>
          <w:szCs w:val="32"/>
        </w:rPr>
        <w:t xml:space="preserve"> los hermanos hay que abrazarlos</w:t>
      </w:r>
      <w:r w:rsidRPr="00A568AB">
        <w:rPr>
          <w:rFonts w:ascii="Calibri" w:hAnsi="Calibri"/>
          <w:sz w:val="32"/>
          <w:szCs w:val="32"/>
        </w:rPr>
        <w:t>, hay que</w:t>
      </w:r>
      <w:r w:rsidR="00966DD2" w:rsidRPr="00A568AB">
        <w:rPr>
          <w:rFonts w:ascii="Calibri" w:hAnsi="Calibri"/>
          <w:sz w:val="32"/>
          <w:szCs w:val="32"/>
        </w:rPr>
        <w:t xml:space="preserve"> quererlos</w:t>
      </w:r>
      <w:r w:rsidRPr="00A568AB">
        <w:rPr>
          <w:rFonts w:ascii="Calibri" w:hAnsi="Calibri"/>
          <w:sz w:val="32"/>
          <w:szCs w:val="32"/>
        </w:rPr>
        <w:t xml:space="preserve">, hay que acompañarlos en las situaciones buenas y en las malas. Esa es condición </w:t>
      </w:r>
      <w:r w:rsidRPr="00A568AB">
        <w:rPr>
          <w:rFonts w:ascii="Calibri" w:hAnsi="Calibri"/>
          <w:i/>
          <w:sz w:val="32"/>
          <w:szCs w:val="32"/>
        </w:rPr>
        <w:t>sine qua non</w:t>
      </w:r>
      <w:r w:rsidRPr="00A568AB">
        <w:rPr>
          <w:rFonts w:ascii="Calibri" w:hAnsi="Calibri"/>
          <w:sz w:val="32"/>
          <w:szCs w:val="32"/>
        </w:rPr>
        <w:t xml:space="preserve"> de los hermanos.</w:t>
      </w:r>
    </w:p>
    <w:p w14:paraId="4241CCE2" w14:textId="1E6F9722" w:rsidR="00325C1E" w:rsidRPr="00A568AB" w:rsidRDefault="00A654B3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 xml:space="preserve">El escritor </w:t>
      </w:r>
      <w:r w:rsidR="00325C1E" w:rsidRPr="00A568AB">
        <w:rPr>
          <w:rFonts w:ascii="Calibri" w:hAnsi="Calibri"/>
          <w:sz w:val="32"/>
          <w:szCs w:val="32"/>
        </w:rPr>
        <w:t>Jo</w:t>
      </w:r>
      <w:r w:rsidRPr="00A568AB">
        <w:rPr>
          <w:rFonts w:ascii="Calibri" w:hAnsi="Calibri"/>
          <w:sz w:val="32"/>
          <w:szCs w:val="32"/>
        </w:rPr>
        <w:t xml:space="preserve">sé Hernández, en su obra </w:t>
      </w:r>
      <w:r w:rsidR="00325C1E" w:rsidRPr="00A568AB">
        <w:rPr>
          <w:rFonts w:ascii="Calibri" w:hAnsi="Calibri"/>
          <w:sz w:val="32"/>
          <w:szCs w:val="32"/>
        </w:rPr>
        <w:t xml:space="preserve">Martín Fierro, decía: </w:t>
      </w:r>
      <w:r w:rsidR="00325C1E" w:rsidRPr="00A568AB">
        <w:rPr>
          <w:rFonts w:ascii="Calibri" w:hAnsi="Calibri"/>
          <w:i/>
          <w:sz w:val="32"/>
          <w:szCs w:val="32"/>
        </w:rPr>
        <w:t>Sean unidos los hermanos/ en cualquier circunstancia que fuera/ porque si entre ellos se pelean/ les devoran los de afuera</w:t>
      </w:r>
      <w:r w:rsidR="00966DD2" w:rsidRPr="00A568AB">
        <w:rPr>
          <w:rFonts w:ascii="Calibri" w:hAnsi="Calibri"/>
          <w:i/>
          <w:sz w:val="32"/>
          <w:szCs w:val="32"/>
        </w:rPr>
        <w:t>.</w:t>
      </w:r>
    </w:p>
    <w:p w14:paraId="4778B098" w14:textId="3ED962E3" w:rsidR="00966DD2" w:rsidRPr="00A568AB" w:rsidRDefault="00325C1E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lastRenderedPageBreak/>
        <w:t>A tomarlo muy en cuenta, queridos amigos</w:t>
      </w:r>
      <w:r w:rsidR="00966DD2" w:rsidRPr="00A568AB">
        <w:rPr>
          <w:rFonts w:ascii="Calibri" w:hAnsi="Calibri"/>
          <w:sz w:val="32"/>
          <w:szCs w:val="32"/>
        </w:rPr>
        <w:t>.</w:t>
      </w:r>
    </w:p>
    <w:p w14:paraId="7C1B9C98" w14:textId="27FC8DB1" w:rsidR="00966DD2" w:rsidRPr="00A568AB" w:rsidRDefault="00325C1E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Les doy nuevamente la bienvenida a este Gabinete Binacional, c</w:t>
      </w:r>
      <w:r w:rsidR="00966DD2" w:rsidRPr="00A568AB">
        <w:rPr>
          <w:rFonts w:ascii="Calibri" w:hAnsi="Calibri"/>
          <w:sz w:val="32"/>
          <w:szCs w:val="32"/>
        </w:rPr>
        <w:t>on un fuerte: ¡viva</w:t>
      </w:r>
      <w:r w:rsidRPr="00A568AB">
        <w:rPr>
          <w:rFonts w:ascii="Calibri" w:hAnsi="Calibri"/>
          <w:sz w:val="32"/>
          <w:szCs w:val="32"/>
        </w:rPr>
        <w:t xml:space="preserve"> Perú y viva</w:t>
      </w:r>
      <w:r w:rsidR="00966DD2" w:rsidRPr="00A568AB">
        <w:rPr>
          <w:rFonts w:ascii="Calibri" w:hAnsi="Calibri"/>
          <w:sz w:val="32"/>
          <w:szCs w:val="32"/>
        </w:rPr>
        <w:t xml:space="preserve"> Ecuador!</w:t>
      </w:r>
    </w:p>
    <w:p w14:paraId="06297D58" w14:textId="1ED474CD" w:rsidR="00325C1E" w:rsidRPr="00A568AB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A568AB">
        <w:rPr>
          <w:rFonts w:ascii="Calibri" w:hAnsi="Calibri"/>
          <w:sz w:val="32"/>
          <w:szCs w:val="32"/>
        </w:rPr>
        <w:t>Much</w:t>
      </w:r>
      <w:r w:rsidR="00325C1E" w:rsidRPr="00A568AB">
        <w:rPr>
          <w:rFonts w:ascii="Calibri" w:hAnsi="Calibri"/>
          <w:sz w:val="32"/>
          <w:szCs w:val="32"/>
        </w:rPr>
        <w:t>ísim</w:t>
      </w:r>
      <w:r w:rsidRPr="00A568AB">
        <w:rPr>
          <w:rFonts w:ascii="Calibri" w:hAnsi="Calibri"/>
          <w:sz w:val="32"/>
          <w:szCs w:val="32"/>
        </w:rPr>
        <w:t>as gracias.</w:t>
      </w:r>
    </w:p>
    <w:p w14:paraId="15394BA2" w14:textId="77777777" w:rsidR="001E1668" w:rsidRPr="00A568AB" w:rsidRDefault="001E1668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</w:p>
    <w:p w14:paraId="5F1C5369" w14:textId="56798119" w:rsidR="0036760A" w:rsidRPr="00A568AB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A568AB">
        <w:rPr>
          <w:rFonts w:ascii="Calibri" w:hAnsi="Calibri"/>
          <w:b/>
          <w:sz w:val="32"/>
          <w:szCs w:val="32"/>
        </w:rPr>
        <w:t>LENÍN MORENO GARCÉS</w:t>
      </w:r>
    </w:p>
    <w:p w14:paraId="11ED44EA" w14:textId="434D43A9" w:rsidR="00325C1E" w:rsidRPr="00A568AB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A568AB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325C1E" w:rsidRPr="00A568A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8196" w14:textId="77777777" w:rsidR="00936C88" w:rsidRDefault="00936C88" w:rsidP="000B1C3A">
      <w:pPr>
        <w:spacing w:after="0" w:line="240" w:lineRule="auto"/>
      </w:pPr>
      <w:r>
        <w:separator/>
      </w:r>
    </w:p>
  </w:endnote>
  <w:endnote w:type="continuationSeparator" w:id="0">
    <w:p w14:paraId="6E46E678" w14:textId="77777777" w:rsidR="00936C88" w:rsidRDefault="00936C88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2302B1" w:rsidRDefault="002302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E3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2302B1" w:rsidRDefault="00230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E0B2" w14:textId="77777777" w:rsidR="00936C88" w:rsidRDefault="00936C88" w:rsidP="000B1C3A">
      <w:pPr>
        <w:spacing w:after="0" w:line="240" w:lineRule="auto"/>
      </w:pPr>
      <w:r>
        <w:separator/>
      </w:r>
    </w:p>
  </w:footnote>
  <w:footnote w:type="continuationSeparator" w:id="0">
    <w:p w14:paraId="799D2AE4" w14:textId="77777777" w:rsidR="00936C88" w:rsidRDefault="00936C88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D4C"/>
    <w:multiLevelType w:val="hybridMultilevel"/>
    <w:tmpl w:val="F4D4F71A"/>
    <w:lvl w:ilvl="0" w:tplc="FEF20E1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1DB3"/>
    <w:rsid w:val="00014703"/>
    <w:rsid w:val="0001638E"/>
    <w:rsid w:val="000260BC"/>
    <w:rsid w:val="00027D7C"/>
    <w:rsid w:val="0003078A"/>
    <w:rsid w:val="000311B4"/>
    <w:rsid w:val="000468AE"/>
    <w:rsid w:val="000524E6"/>
    <w:rsid w:val="00056AB2"/>
    <w:rsid w:val="000629D3"/>
    <w:rsid w:val="000675DA"/>
    <w:rsid w:val="00073AF8"/>
    <w:rsid w:val="000A184E"/>
    <w:rsid w:val="000A6DB3"/>
    <w:rsid w:val="000B1C3A"/>
    <w:rsid w:val="000B33E8"/>
    <w:rsid w:val="000C4C1D"/>
    <w:rsid w:val="000D07F5"/>
    <w:rsid w:val="000D22D3"/>
    <w:rsid w:val="000D7EE5"/>
    <w:rsid w:val="000E2B9F"/>
    <w:rsid w:val="000E4080"/>
    <w:rsid w:val="000E6CA8"/>
    <w:rsid w:val="000F2D31"/>
    <w:rsid w:val="000F34FD"/>
    <w:rsid w:val="000F3E52"/>
    <w:rsid w:val="000F43B6"/>
    <w:rsid w:val="000F5D23"/>
    <w:rsid w:val="00103C8E"/>
    <w:rsid w:val="0010649F"/>
    <w:rsid w:val="00106DCD"/>
    <w:rsid w:val="00113C6A"/>
    <w:rsid w:val="00116BBD"/>
    <w:rsid w:val="001211B4"/>
    <w:rsid w:val="00132C83"/>
    <w:rsid w:val="00135B07"/>
    <w:rsid w:val="00136139"/>
    <w:rsid w:val="001548F8"/>
    <w:rsid w:val="0016177B"/>
    <w:rsid w:val="001636F5"/>
    <w:rsid w:val="001668B1"/>
    <w:rsid w:val="00173E1C"/>
    <w:rsid w:val="00177A5D"/>
    <w:rsid w:val="00184454"/>
    <w:rsid w:val="0018698C"/>
    <w:rsid w:val="00186D75"/>
    <w:rsid w:val="00190096"/>
    <w:rsid w:val="00190FE6"/>
    <w:rsid w:val="00192159"/>
    <w:rsid w:val="001A3F74"/>
    <w:rsid w:val="001A5FD0"/>
    <w:rsid w:val="001A6F10"/>
    <w:rsid w:val="001B6010"/>
    <w:rsid w:val="001C579E"/>
    <w:rsid w:val="001D4847"/>
    <w:rsid w:val="001D7EC7"/>
    <w:rsid w:val="001E1668"/>
    <w:rsid w:val="001E5C4D"/>
    <w:rsid w:val="001E6860"/>
    <w:rsid w:val="001E69F6"/>
    <w:rsid w:val="001F0167"/>
    <w:rsid w:val="00201BC4"/>
    <w:rsid w:val="00214CFF"/>
    <w:rsid w:val="0021663B"/>
    <w:rsid w:val="002302B1"/>
    <w:rsid w:val="00232139"/>
    <w:rsid w:val="00232FE2"/>
    <w:rsid w:val="00241E4D"/>
    <w:rsid w:val="00261895"/>
    <w:rsid w:val="00265733"/>
    <w:rsid w:val="00272210"/>
    <w:rsid w:val="002776F0"/>
    <w:rsid w:val="002A00B7"/>
    <w:rsid w:val="002A0481"/>
    <w:rsid w:val="002A1220"/>
    <w:rsid w:val="002A1ED4"/>
    <w:rsid w:val="002A3A60"/>
    <w:rsid w:val="002A78A5"/>
    <w:rsid w:val="002B098B"/>
    <w:rsid w:val="002B140A"/>
    <w:rsid w:val="002B290F"/>
    <w:rsid w:val="002D3926"/>
    <w:rsid w:val="002D67F6"/>
    <w:rsid w:val="002E3FEA"/>
    <w:rsid w:val="002E7831"/>
    <w:rsid w:val="002F1698"/>
    <w:rsid w:val="002F691B"/>
    <w:rsid w:val="003029FD"/>
    <w:rsid w:val="0030355A"/>
    <w:rsid w:val="00304333"/>
    <w:rsid w:val="00305E1A"/>
    <w:rsid w:val="00311879"/>
    <w:rsid w:val="00311FF1"/>
    <w:rsid w:val="003130C5"/>
    <w:rsid w:val="0031574A"/>
    <w:rsid w:val="0031597E"/>
    <w:rsid w:val="00316DB9"/>
    <w:rsid w:val="003251F6"/>
    <w:rsid w:val="00325C1E"/>
    <w:rsid w:val="003263DC"/>
    <w:rsid w:val="003329C9"/>
    <w:rsid w:val="0033672B"/>
    <w:rsid w:val="0033720D"/>
    <w:rsid w:val="003373DA"/>
    <w:rsid w:val="00340541"/>
    <w:rsid w:val="00343076"/>
    <w:rsid w:val="00344171"/>
    <w:rsid w:val="003502DC"/>
    <w:rsid w:val="00357FD1"/>
    <w:rsid w:val="00360BA2"/>
    <w:rsid w:val="00361DE0"/>
    <w:rsid w:val="00363467"/>
    <w:rsid w:val="0036760A"/>
    <w:rsid w:val="0037296A"/>
    <w:rsid w:val="00384F5E"/>
    <w:rsid w:val="00386E10"/>
    <w:rsid w:val="00387837"/>
    <w:rsid w:val="003A4E22"/>
    <w:rsid w:val="003B44D3"/>
    <w:rsid w:val="003B5C0F"/>
    <w:rsid w:val="003B6FB6"/>
    <w:rsid w:val="003C1B80"/>
    <w:rsid w:val="003C3570"/>
    <w:rsid w:val="003C3580"/>
    <w:rsid w:val="003C4AA5"/>
    <w:rsid w:val="003C6CA9"/>
    <w:rsid w:val="003C7C80"/>
    <w:rsid w:val="003D0815"/>
    <w:rsid w:val="003D1B42"/>
    <w:rsid w:val="003D4B3B"/>
    <w:rsid w:val="003D6E11"/>
    <w:rsid w:val="003E2F63"/>
    <w:rsid w:val="003E36BB"/>
    <w:rsid w:val="003E6068"/>
    <w:rsid w:val="003F2CBF"/>
    <w:rsid w:val="003F369F"/>
    <w:rsid w:val="003F3E14"/>
    <w:rsid w:val="003F5481"/>
    <w:rsid w:val="0040082D"/>
    <w:rsid w:val="00400975"/>
    <w:rsid w:val="00404757"/>
    <w:rsid w:val="004110FB"/>
    <w:rsid w:val="004203CC"/>
    <w:rsid w:val="00421990"/>
    <w:rsid w:val="00422C01"/>
    <w:rsid w:val="00431FC0"/>
    <w:rsid w:val="004423AC"/>
    <w:rsid w:val="00446FB1"/>
    <w:rsid w:val="0044754E"/>
    <w:rsid w:val="00453D3D"/>
    <w:rsid w:val="00456DB9"/>
    <w:rsid w:val="00460551"/>
    <w:rsid w:val="004712EF"/>
    <w:rsid w:val="00472D0D"/>
    <w:rsid w:val="00485728"/>
    <w:rsid w:val="0049616B"/>
    <w:rsid w:val="004A52FD"/>
    <w:rsid w:val="004B1547"/>
    <w:rsid w:val="004B2F62"/>
    <w:rsid w:val="004B6866"/>
    <w:rsid w:val="004B789C"/>
    <w:rsid w:val="004C2772"/>
    <w:rsid w:val="004C3F8D"/>
    <w:rsid w:val="004C649B"/>
    <w:rsid w:val="004D642E"/>
    <w:rsid w:val="004E6BD6"/>
    <w:rsid w:val="004F0472"/>
    <w:rsid w:val="004F42BF"/>
    <w:rsid w:val="00512AB4"/>
    <w:rsid w:val="00514756"/>
    <w:rsid w:val="005165B8"/>
    <w:rsid w:val="00520652"/>
    <w:rsid w:val="00536574"/>
    <w:rsid w:val="00537277"/>
    <w:rsid w:val="00543CD6"/>
    <w:rsid w:val="0055305F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1315"/>
    <w:rsid w:val="005C7AAB"/>
    <w:rsid w:val="005D0D63"/>
    <w:rsid w:val="005D0E0A"/>
    <w:rsid w:val="005D1634"/>
    <w:rsid w:val="005D28DE"/>
    <w:rsid w:val="005D2CC2"/>
    <w:rsid w:val="005D40C7"/>
    <w:rsid w:val="005D7BB7"/>
    <w:rsid w:val="005E3885"/>
    <w:rsid w:val="005E4F4E"/>
    <w:rsid w:val="005E706E"/>
    <w:rsid w:val="005F009E"/>
    <w:rsid w:val="005F4B9D"/>
    <w:rsid w:val="005F586D"/>
    <w:rsid w:val="005F629E"/>
    <w:rsid w:val="00600609"/>
    <w:rsid w:val="0060190E"/>
    <w:rsid w:val="006060A7"/>
    <w:rsid w:val="00607F87"/>
    <w:rsid w:val="0061796C"/>
    <w:rsid w:val="006242E7"/>
    <w:rsid w:val="0065281E"/>
    <w:rsid w:val="006570C9"/>
    <w:rsid w:val="00661B50"/>
    <w:rsid w:val="00665F29"/>
    <w:rsid w:val="00670CAD"/>
    <w:rsid w:val="00677A39"/>
    <w:rsid w:val="00682974"/>
    <w:rsid w:val="00687633"/>
    <w:rsid w:val="00694467"/>
    <w:rsid w:val="006A4BE1"/>
    <w:rsid w:val="006A7717"/>
    <w:rsid w:val="006B0C7E"/>
    <w:rsid w:val="006C7A9B"/>
    <w:rsid w:val="006D3FAE"/>
    <w:rsid w:val="006E62AB"/>
    <w:rsid w:val="006F1E07"/>
    <w:rsid w:val="006F72A9"/>
    <w:rsid w:val="007052AB"/>
    <w:rsid w:val="0071315B"/>
    <w:rsid w:val="007169FB"/>
    <w:rsid w:val="00716C88"/>
    <w:rsid w:val="007204B6"/>
    <w:rsid w:val="00724287"/>
    <w:rsid w:val="00725265"/>
    <w:rsid w:val="00727CB5"/>
    <w:rsid w:val="00743B4A"/>
    <w:rsid w:val="0076119E"/>
    <w:rsid w:val="00764ED8"/>
    <w:rsid w:val="00765792"/>
    <w:rsid w:val="0076655C"/>
    <w:rsid w:val="007855BB"/>
    <w:rsid w:val="00790B4A"/>
    <w:rsid w:val="00790C28"/>
    <w:rsid w:val="007A3F43"/>
    <w:rsid w:val="007A4848"/>
    <w:rsid w:val="007A4BED"/>
    <w:rsid w:val="007A59D1"/>
    <w:rsid w:val="007C4570"/>
    <w:rsid w:val="007D52F1"/>
    <w:rsid w:val="007D65A3"/>
    <w:rsid w:val="007E75D5"/>
    <w:rsid w:val="007F147E"/>
    <w:rsid w:val="007F739E"/>
    <w:rsid w:val="008000D7"/>
    <w:rsid w:val="00804CE4"/>
    <w:rsid w:val="00805731"/>
    <w:rsid w:val="00805FAB"/>
    <w:rsid w:val="0080679E"/>
    <w:rsid w:val="008103FF"/>
    <w:rsid w:val="00810AA0"/>
    <w:rsid w:val="00813A2D"/>
    <w:rsid w:val="0081401D"/>
    <w:rsid w:val="00814364"/>
    <w:rsid w:val="00820046"/>
    <w:rsid w:val="00821251"/>
    <w:rsid w:val="00822723"/>
    <w:rsid w:val="00831023"/>
    <w:rsid w:val="00847493"/>
    <w:rsid w:val="0085187B"/>
    <w:rsid w:val="0085609D"/>
    <w:rsid w:val="008602FE"/>
    <w:rsid w:val="00866CF9"/>
    <w:rsid w:val="00867201"/>
    <w:rsid w:val="00870C01"/>
    <w:rsid w:val="008712EA"/>
    <w:rsid w:val="00874739"/>
    <w:rsid w:val="00884F61"/>
    <w:rsid w:val="00887C3D"/>
    <w:rsid w:val="00891EB7"/>
    <w:rsid w:val="00892624"/>
    <w:rsid w:val="00893094"/>
    <w:rsid w:val="008963BE"/>
    <w:rsid w:val="008A59A3"/>
    <w:rsid w:val="008B2672"/>
    <w:rsid w:val="008B5192"/>
    <w:rsid w:val="008C03CC"/>
    <w:rsid w:val="008C122E"/>
    <w:rsid w:val="008D14E2"/>
    <w:rsid w:val="008D52C6"/>
    <w:rsid w:val="008E2EFB"/>
    <w:rsid w:val="008E4B1E"/>
    <w:rsid w:val="008E4EE4"/>
    <w:rsid w:val="008F48F5"/>
    <w:rsid w:val="008F532F"/>
    <w:rsid w:val="00905708"/>
    <w:rsid w:val="00920D0D"/>
    <w:rsid w:val="00921F2F"/>
    <w:rsid w:val="0092502E"/>
    <w:rsid w:val="009260EA"/>
    <w:rsid w:val="009272BD"/>
    <w:rsid w:val="009274D8"/>
    <w:rsid w:val="00933403"/>
    <w:rsid w:val="00936C88"/>
    <w:rsid w:val="00941C1A"/>
    <w:rsid w:val="00942640"/>
    <w:rsid w:val="00944F54"/>
    <w:rsid w:val="00950786"/>
    <w:rsid w:val="00952A31"/>
    <w:rsid w:val="009535E4"/>
    <w:rsid w:val="00966DD2"/>
    <w:rsid w:val="00974F68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D3A4A"/>
    <w:rsid w:val="009E1D27"/>
    <w:rsid w:val="009E401D"/>
    <w:rsid w:val="00A03005"/>
    <w:rsid w:val="00A10579"/>
    <w:rsid w:val="00A108A8"/>
    <w:rsid w:val="00A31B61"/>
    <w:rsid w:val="00A3254F"/>
    <w:rsid w:val="00A34178"/>
    <w:rsid w:val="00A421BE"/>
    <w:rsid w:val="00A47BFA"/>
    <w:rsid w:val="00A52D58"/>
    <w:rsid w:val="00A551BB"/>
    <w:rsid w:val="00A55D1E"/>
    <w:rsid w:val="00A568AB"/>
    <w:rsid w:val="00A56CAB"/>
    <w:rsid w:val="00A654B3"/>
    <w:rsid w:val="00A6608C"/>
    <w:rsid w:val="00A704DE"/>
    <w:rsid w:val="00A80191"/>
    <w:rsid w:val="00A86840"/>
    <w:rsid w:val="00A96239"/>
    <w:rsid w:val="00AA1E59"/>
    <w:rsid w:val="00AA6235"/>
    <w:rsid w:val="00AB5A3A"/>
    <w:rsid w:val="00AB5FC6"/>
    <w:rsid w:val="00AC1011"/>
    <w:rsid w:val="00AC10B8"/>
    <w:rsid w:val="00AC51FE"/>
    <w:rsid w:val="00AC5D56"/>
    <w:rsid w:val="00AC7CBE"/>
    <w:rsid w:val="00AD6BA8"/>
    <w:rsid w:val="00AE098D"/>
    <w:rsid w:val="00AE1823"/>
    <w:rsid w:val="00AF0A00"/>
    <w:rsid w:val="00AF22FC"/>
    <w:rsid w:val="00AF5946"/>
    <w:rsid w:val="00B0218A"/>
    <w:rsid w:val="00B04E7E"/>
    <w:rsid w:val="00B316BE"/>
    <w:rsid w:val="00B37BAB"/>
    <w:rsid w:val="00B42E28"/>
    <w:rsid w:val="00B54229"/>
    <w:rsid w:val="00B66E9A"/>
    <w:rsid w:val="00B73089"/>
    <w:rsid w:val="00B84513"/>
    <w:rsid w:val="00B84D00"/>
    <w:rsid w:val="00B93600"/>
    <w:rsid w:val="00B97A92"/>
    <w:rsid w:val="00BA0F58"/>
    <w:rsid w:val="00BA4D38"/>
    <w:rsid w:val="00BB11F8"/>
    <w:rsid w:val="00BB4735"/>
    <w:rsid w:val="00BB68C9"/>
    <w:rsid w:val="00BD0561"/>
    <w:rsid w:val="00BD7FD7"/>
    <w:rsid w:val="00BE1DCE"/>
    <w:rsid w:val="00BF7706"/>
    <w:rsid w:val="00C00C9E"/>
    <w:rsid w:val="00C03629"/>
    <w:rsid w:val="00C07DB9"/>
    <w:rsid w:val="00C1080E"/>
    <w:rsid w:val="00C176F5"/>
    <w:rsid w:val="00C2010E"/>
    <w:rsid w:val="00C26061"/>
    <w:rsid w:val="00C44E31"/>
    <w:rsid w:val="00C60AFD"/>
    <w:rsid w:val="00C61F30"/>
    <w:rsid w:val="00C66217"/>
    <w:rsid w:val="00C674E6"/>
    <w:rsid w:val="00C757E3"/>
    <w:rsid w:val="00C766C0"/>
    <w:rsid w:val="00C82502"/>
    <w:rsid w:val="00C84315"/>
    <w:rsid w:val="00C86590"/>
    <w:rsid w:val="00C96AFA"/>
    <w:rsid w:val="00CA065F"/>
    <w:rsid w:val="00CA1ED8"/>
    <w:rsid w:val="00CB3E6A"/>
    <w:rsid w:val="00CB515A"/>
    <w:rsid w:val="00CC43F0"/>
    <w:rsid w:val="00CC4A34"/>
    <w:rsid w:val="00CC5622"/>
    <w:rsid w:val="00CE10C6"/>
    <w:rsid w:val="00CE19CF"/>
    <w:rsid w:val="00CE5211"/>
    <w:rsid w:val="00CF53B6"/>
    <w:rsid w:val="00CF6DA2"/>
    <w:rsid w:val="00D06B33"/>
    <w:rsid w:val="00D07F8E"/>
    <w:rsid w:val="00D254E8"/>
    <w:rsid w:val="00D31220"/>
    <w:rsid w:val="00D32709"/>
    <w:rsid w:val="00D32AC1"/>
    <w:rsid w:val="00D33B42"/>
    <w:rsid w:val="00D376D8"/>
    <w:rsid w:val="00D46011"/>
    <w:rsid w:val="00D4605E"/>
    <w:rsid w:val="00D51CD0"/>
    <w:rsid w:val="00D5593A"/>
    <w:rsid w:val="00D56F5C"/>
    <w:rsid w:val="00D644EB"/>
    <w:rsid w:val="00D675E3"/>
    <w:rsid w:val="00D67AB8"/>
    <w:rsid w:val="00D73BA7"/>
    <w:rsid w:val="00D745D1"/>
    <w:rsid w:val="00D83D21"/>
    <w:rsid w:val="00D96C09"/>
    <w:rsid w:val="00DA384C"/>
    <w:rsid w:val="00DB07E3"/>
    <w:rsid w:val="00DC66A6"/>
    <w:rsid w:val="00DC6F77"/>
    <w:rsid w:val="00DD766F"/>
    <w:rsid w:val="00DE6814"/>
    <w:rsid w:val="00DF4697"/>
    <w:rsid w:val="00E01668"/>
    <w:rsid w:val="00E107BB"/>
    <w:rsid w:val="00E24536"/>
    <w:rsid w:val="00E24DFC"/>
    <w:rsid w:val="00E37679"/>
    <w:rsid w:val="00E37DA0"/>
    <w:rsid w:val="00E52625"/>
    <w:rsid w:val="00E600B9"/>
    <w:rsid w:val="00E605D2"/>
    <w:rsid w:val="00E614AD"/>
    <w:rsid w:val="00E63773"/>
    <w:rsid w:val="00E63BF4"/>
    <w:rsid w:val="00E66B36"/>
    <w:rsid w:val="00E86031"/>
    <w:rsid w:val="00E861E8"/>
    <w:rsid w:val="00E90E2E"/>
    <w:rsid w:val="00EA368E"/>
    <w:rsid w:val="00EB2052"/>
    <w:rsid w:val="00EB2C11"/>
    <w:rsid w:val="00EB7912"/>
    <w:rsid w:val="00ED1853"/>
    <w:rsid w:val="00ED258E"/>
    <w:rsid w:val="00EE0C25"/>
    <w:rsid w:val="00EE6387"/>
    <w:rsid w:val="00EE7890"/>
    <w:rsid w:val="00EE7CEF"/>
    <w:rsid w:val="00EF6305"/>
    <w:rsid w:val="00EF7BB9"/>
    <w:rsid w:val="00F0106A"/>
    <w:rsid w:val="00F06CA7"/>
    <w:rsid w:val="00F11F80"/>
    <w:rsid w:val="00F202B5"/>
    <w:rsid w:val="00F20FAA"/>
    <w:rsid w:val="00F21DB9"/>
    <w:rsid w:val="00F306D4"/>
    <w:rsid w:val="00F36258"/>
    <w:rsid w:val="00F43240"/>
    <w:rsid w:val="00F4454E"/>
    <w:rsid w:val="00F45FF3"/>
    <w:rsid w:val="00F47BD7"/>
    <w:rsid w:val="00F54867"/>
    <w:rsid w:val="00F54CCE"/>
    <w:rsid w:val="00F76AA9"/>
    <w:rsid w:val="00F76C2C"/>
    <w:rsid w:val="00F76D73"/>
    <w:rsid w:val="00F94363"/>
    <w:rsid w:val="00F950D3"/>
    <w:rsid w:val="00FA24C5"/>
    <w:rsid w:val="00FC1B1F"/>
    <w:rsid w:val="00FC6249"/>
    <w:rsid w:val="00FD56A4"/>
    <w:rsid w:val="00FD7489"/>
    <w:rsid w:val="00FE4D51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09A0B-2C47-4E78-802D-9D83B3F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3</cp:revision>
  <cp:lastPrinted>2018-11-07T17:27:00Z</cp:lastPrinted>
  <dcterms:created xsi:type="dcterms:W3CDTF">2018-11-07T17:26:00Z</dcterms:created>
  <dcterms:modified xsi:type="dcterms:W3CDTF">2018-11-07T17:27:00Z</dcterms:modified>
</cp:coreProperties>
</file>